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B8" w:rsidRDefault="00987BB8" w:rsidP="007E5A8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за основу </w:t>
      </w:r>
    </w:p>
    <w:p w:rsidR="00987BB8" w:rsidRDefault="00987BB8" w:rsidP="007E5A8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5.1. протокола заседания</w:t>
      </w:r>
    </w:p>
    <w:p w:rsidR="00987BB8" w:rsidRPr="00516168" w:rsidRDefault="00987BB8" w:rsidP="007E5A8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6168">
        <w:rPr>
          <w:rFonts w:ascii="Times New Roman" w:hAnsi="Times New Roman" w:cs="Times New Roman"/>
          <w:sz w:val="28"/>
          <w:szCs w:val="28"/>
        </w:rPr>
        <w:t>нтинаркотической комиссии</w:t>
      </w:r>
    </w:p>
    <w:p w:rsidR="00987BB8" w:rsidRDefault="00987BB8" w:rsidP="007E5A8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87BB8" w:rsidRDefault="00987BB8" w:rsidP="007E5A8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16168">
        <w:rPr>
          <w:rFonts w:ascii="Times New Roman" w:hAnsi="Times New Roman" w:cs="Times New Roman"/>
          <w:sz w:val="28"/>
          <w:szCs w:val="28"/>
        </w:rPr>
        <w:t xml:space="preserve"> «Город Воткинск»</w:t>
      </w:r>
    </w:p>
    <w:p w:rsidR="00987BB8" w:rsidRDefault="00987BB8" w:rsidP="007E5A8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   декабря 2023</w:t>
      </w:r>
    </w:p>
    <w:p w:rsidR="00987BB8" w:rsidRDefault="00987BB8" w:rsidP="007E5A8F">
      <w:pPr>
        <w:jc w:val="right"/>
      </w:pPr>
    </w:p>
    <w:p w:rsidR="00987BB8" w:rsidRPr="00516168" w:rsidRDefault="00987BB8" w:rsidP="007E5A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16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87BB8" w:rsidRPr="00516168" w:rsidRDefault="00987BB8" w:rsidP="007E5A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заседаний Антинар</w:t>
      </w:r>
      <w:r w:rsidRPr="00516168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16168">
        <w:rPr>
          <w:rFonts w:ascii="Times New Roman" w:hAnsi="Times New Roman" w:cs="Times New Roman"/>
          <w:b/>
          <w:bCs/>
          <w:sz w:val="28"/>
          <w:szCs w:val="28"/>
        </w:rPr>
        <w:t>тической комиссии</w:t>
      </w:r>
    </w:p>
    <w:p w:rsidR="00987BB8" w:rsidRDefault="00987BB8" w:rsidP="007E5A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</w:t>
      </w:r>
      <w:r w:rsidRPr="00516168">
        <w:rPr>
          <w:rFonts w:ascii="Times New Roman" w:hAnsi="Times New Roman" w:cs="Times New Roman"/>
          <w:b/>
          <w:bCs/>
          <w:sz w:val="28"/>
          <w:szCs w:val="28"/>
        </w:rPr>
        <w:t xml:space="preserve"> «Город Воткинск»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51616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87BB8" w:rsidRDefault="00987BB8" w:rsidP="007E5A8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"/>
        <w:gridCol w:w="3920"/>
        <w:gridCol w:w="2784"/>
        <w:gridCol w:w="2388"/>
      </w:tblGrid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2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вопроса, выносимого на рассмотрение </w:t>
            </w: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за подготовку вопроса</w:t>
            </w:r>
          </w:p>
        </w:tc>
        <w:tc>
          <w:tcPr>
            <w:tcW w:w="239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</w:t>
            </w:r>
          </w:p>
        </w:tc>
      </w:tr>
      <w:tr w:rsidR="00987BB8" w:rsidRPr="001A23EA">
        <w:tc>
          <w:tcPr>
            <w:tcW w:w="9571" w:type="dxa"/>
            <w:gridSpan w:val="4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2024</w:t>
            </w:r>
            <w:r w:rsidRPr="001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проведенного мониторинга наркоситуации на территории муниципального образования «Город Воткинск»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 2023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мониторинга наркоситуации в субъектах Российской Федерации</w:t>
            </w: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987BB8" w:rsidRPr="001A23EA" w:rsidRDefault="00987BB8" w:rsidP="006B5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взаимодействия органов Администрации города Воткинска с Управляющими компаниями по противодействию трафаретной рекламе в сфере незаконного оборота наркотиков</w:t>
            </w:r>
          </w:p>
        </w:tc>
        <w:tc>
          <w:tcPr>
            <w:tcW w:w="2540" w:type="dxa"/>
          </w:tcPr>
          <w:p w:rsidR="00987BB8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Воткинска,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2390" w:type="dxa"/>
          </w:tcPr>
          <w:p w:rsidR="00987BB8" w:rsidRDefault="00987BB8" w:rsidP="00133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Управления культуры, спорта и молодежной полтики Администрации города Воткинска, письмо №934 </w:t>
            </w:r>
          </w:p>
          <w:p w:rsidR="00987BB8" w:rsidRPr="001A23EA" w:rsidRDefault="00987BB8" w:rsidP="00133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18.12.2023</w:t>
            </w: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987BB8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мероприятий программы и финансировании программы 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23EA">
              <w:rPr>
                <w:rFonts w:ascii="Times New Roman" w:hAnsi="Times New Roman" w:cs="Times New Roman"/>
              </w:rPr>
              <w:t xml:space="preserve">Комплексные меры противодействия злоупотреблению наркотиками и их </w:t>
            </w:r>
            <w:r>
              <w:rPr>
                <w:rFonts w:ascii="Times New Roman" w:hAnsi="Times New Roman" w:cs="Times New Roman"/>
              </w:rPr>
              <w:t>незаконному обороту на 2020-2026</w:t>
            </w:r>
            <w:r w:rsidRPr="001A23EA">
              <w:rPr>
                <w:rFonts w:ascii="Times New Roman" w:hAnsi="Times New Roman" w:cs="Times New Roman"/>
              </w:rPr>
              <w:t xml:space="preserve"> годы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23EA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1A23E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от 01.11.2019 № 1864.1</w:t>
              </w:r>
            </w:hyperlink>
          </w:p>
          <w:p w:rsidR="00987BB8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B8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87BB8" w:rsidRDefault="00987BB8" w:rsidP="0051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политики,</w:t>
            </w:r>
          </w:p>
          <w:p w:rsidR="00987BB8" w:rsidRPr="001A23EA" w:rsidRDefault="00987BB8" w:rsidP="0051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 другие соисполнители программы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23EA">
              <w:rPr>
                <w:rFonts w:ascii="Times New Roman" w:hAnsi="Times New Roman" w:cs="Times New Roman"/>
              </w:rPr>
              <w:t xml:space="preserve">Комплексные меры противодействия злоупотреблению наркотиками и их </w:t>
            </w:r>
            <w:r>
              <w:rPr>
                <w:rFonts w:ascii="Times New Roman" w:hAnsi="Times New Roman" w:cs="Times New Roman"/>
              </w:rPr>
              <w:t>незаконному обороту на 2020-2026</w:t>
            </w:r>
            <w:r w:rsidRPr="001A23EA">
              <w:rPr>
                <w:rFonts w:ascii="Times New Roman" w:hAnsi="Times New Roman" w:cs="Times New Roman"/>
              </w:rPr>
              <w:t xml:space="preserve"> годы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23EA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1A23E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от 01.11.2019 № 1864.1</w:t>
              </w:r>
            </w:hyperlink>
          </w:p>
        </w:tc>
        <w:tc>
          <w:tcPr>
            <w:tcW w:w="2390" w:type="dxa"/>
          </w:tcPr>
          <w:p w:rsidR="00987BB8" w:rsidRPr="001A23EA" w:rsidRDefault="00987BB8" w:rsidP="0035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Управления образования Администрации города Воткинска, письмо №___от____</w:t>
            </w:r>
          </w:p>
        </w:tc>
      </w:tr>
      <w:tr w:rsidR="00987BB8" w:rsidRPr="001A23EA">
        <w:tc>
          <w:tcPr>
            <w:tcW w:w="9571" w:type="dxa"/>
            <w:gridSpan w:val="4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квартал 2024</w:t>
            </w:r>
            <w:r w:rsidRPr="001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О проведении на территории города Воткинска антинаркотического месячника, посвященного Международному дню борьбы с наркоманией (26 июня)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«Воткинский»,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Воткинска,</w:t>
            </w:r>
          </w:p>
          <w:p w:rsidR="00987BB8" w:rsidRDefault="00987BB8" w:rsidP="00316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 спорта и молодежной политики, БУЗ УР «РНД МЗ УР» г. Воткинск</w:t>
            </w:r>
          </w:p>
          <w:p w:rsidR="00987BB8" w:rsidRPr="001A23EA" w:rsidRDefault="00987BB8" w:rsidP="0051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87BB8" w:rsidRPr="001A23EA" w:rsidRDefault="00987BB8" w:rsidP="00510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Государственного антинаркотического комитета № 40 от 26.03.2019 года, п.3.6. Предложение МВД по УР</w:t>
            </w: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987BB8" w:rsidRPr="001A23EA" w:rsidRDefault="00987BB8" w:rsidP="001B2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индивидуальной антинаркотической профилактической работы в расположенных на территории муниципального образования  СПО</w:t>
            </w: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культуры, спорта и молодежной политики Администрации города Воткинска, СПО, расположенные на территории города</w:t>
            </w:r>
          </w:p>
        </w:tc>
        <w:tc>
          <w:tcPr>
            <w:tcW w:w="2390" w:type="dxa"/>
          </w:tcPr>
          <w:p w:rsidR="00987BB8" w:rsidRDefault="00987BB8" w:rsidP="00C8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«Воткинский»,</w:t>
            </w:r>
          </w:p>
          <w:p w:rsidR="00987BB8" w:rsidRPr="001A23EA" w:rsidRDefault="00987BB8" w:rsidP="00C8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_______№_________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987BB8" w:rsidRPr="001A23EA" w:rsidRDefault="00987BB8" w:rsidP="00316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социального психологического тестирования и профилактического осмотра обучающихся образовательных организаций  города Воткинска на предмет раннего выявления  немедицинского потребления наркотических средств и психотропных веществ</w:t>
            </w:r>
          </w:p>
        </w:tc>
        <w:tc>
          <w:tcPr>
            <w:tcW w:w="2540" w:type="dxa"/>
          </w:tcPr>
          <w:p w:rsidR="00987BB8" w:rsidRPr="001A23EA" w:rsidRDefault="00987BB8" w:rsidP="00316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Воткинска</w:t>
            </w:r>
          </w:p>
        </w:tc>
        <w:tc>
          <w:tcPr>
            <w:tcW w:w="2390" w:type="dxa"/>
          </w:tcPr>
          <w:p w:rsidR="00987BB8" w:rsidRPr="001A23EA" w:rsidRDefault="00987BB8" w:rsidP="00C8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Управления образования Администрации города Воткинска, письмо №___от____</w:t>
            </w:r>
          </w:p>
        </w:tc>
      </w:tr>
      <w:tr w:rsidR="00987BB8" w:rsidRPr="001A23EA">
        <w:tc>
          <w:tcPr>
            <w:tcW w:w="9571" w:type="dxa"/>
            <w:gridSpan w:val="4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квартал  2024</w:t>
            </w:r>
            <w:r w:rsidRPr="001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987BB8" w:rsidRPr="001A23EA" w:rsidRDefault="00987BB8" w:rsidP="00C1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в 2024 году Всероссийской акции «Призывник» в муниципальном образовании «Город Воткинск»</w:t>
            </w:r>
          </w:p>
        </w:tc>
        <w:tc>
          <w:tcPr>
            <w:tcW w:w="2540" w:type="dxa"/>
          </w:tcPr>
          <w:p w:rsidR="00987BB8" w:rsidRPr="002A3756" w:rsidRDefault="00987BB8" w:rsidP="002A3756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A3756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Военный комиссариат г.Воткинска, Воткинского и Шарканского районов Удмуртской Республики</w:t>
            </w:r>
            <w:r w:rsidRPr="002A3756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87BB8" w:rsidRDefault="00987BB8" w:rsidP="002A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«Воткинский»,</w:t>
            </w:r>
          </w:p>
          <w:p w:rsidR="00987BB8" w:rsidRPr="001A23EA" w:rsidRDefault="00987BB8" w:rsidP="002A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_______№_________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987BB8" w:rsidRPr="001A23EA" w:rsidRDefault="00987BB8" w:rsidP="00C8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антинаркотической профилактической работы в муниципальных общеобразовательных учреждениях города Воткинска</w:t>
            </w: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Воткинска</w:t>
            </w:r>
          </w:p>
        </w:tc>
        <w:tc>
          <w:tcPr>
            <w:tcW w:w="2390" w:type="dxa"/>
          </w:tcPr>
          <w:p w:rsidR="00987BB8" w:rsidRDefault="00987BB8" w:rsidP="002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Управления культуры, спорта и молодежной полтики Администрации города Воткинска, письмо №934 </w:t>
            </w:r>
          </w:p>
          <w:p w:rsidR="00987BB8" w:rsidRPr="001A23EA" w:rsidRDefault="00987BB8" w:rsidP="002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18.12.2023</w:t>
            </w: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987BB8" w:rsidRPr="00583BF0" w:rsidRDefault="00987BB8" w:rsidP="00C8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F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в 2024 году </w:t>
            </w:r>
            <w:r w:rsidRPr="00583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</w:t>
            </w:r>
            <w:r w:rsidRPr="00583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83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40" w:type="dxa"/>
          </w:tcPr>
          <w:p w:rsidR="00987BB8" w:rsidRDefault="00987BB8" w:rsidP="0058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</w:t>
            </w:r>
          </w:p>
          <w:p w:rsidR="00987BB8" w:rsidRPr="001A23EA" w:rsidRDefault="00987BB8" w:rsidP="0058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87BB8" w:rsidRDefault="00987BB8" w:rsidP="0058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«Воткинский»,</w:t>
            </w:r>
          </w:p>
          <w:p w:rsidR="00987BB8" w:rsidRPr="001A23EA" w:rsidRDefault="00987BB8" w:rsidP="0058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_______№_________</w:t>
            </w:r>
          </w:p>
          <w:p w:rsidR="00987BB8" w:rsidRDefault="00987BB8" w:rsidP="002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B8" w:rsidRPr="001A23EA">
        <w:tc>
          <w:tcPr>
            <w:tcW w:w="9571" w:type="dxa"/>
            <w:gridSpan w:val="4"/>
          </w:tcPr>
          <w:p w:rsidR="00987BB8" w:rsidRDefault="00987BB8" w:rsidP="0094635D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BB8" w:rsidRPr="001A23EA" w:rsidRDefault="00987BB8" w:rsidP="0094635D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квартал 2024</w:t>
            </w:r>
            <w:r w:rsidRPr="001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2024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году мероприятий муниципальной программы «</w:t>
            </w:r>
            <w:r w:rsidRPr="001A23EA">
              <w:rPr>
                <w:rFonts w:ascii="Times New Roman" w:hAnsi="Times New Roman" w:cs="Times New Roman"/>
              </w:rPr>
              <w:t xml:space="preserve">Комплексные меры противодействия злоупотреблению наркотиками и их </w:t>
            </w:r>
            <w:r>
              <w:rPr>
                <w:rFonts w:ascii="Times New Roman" w:hAnsi="Times New Roman" w:cs="Times New Roman"/>
              </w:rPr>
              <w:t>незаконному обороту на 2020-2026</w:t>
            </w:r>
            <w:r w:rsidRPr="001A23EA">
              <w:rPr>
                <w:rFonts w:ascii="Times New Roman" w:hAnsi="Times New Roman" w:cs="Times New Roman"/>
              </w:rPr>
              <w:t xml:space="preserve"> годы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23EA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1A23E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от 01.11.2019 № 1864.1</w:t>
              </w:r>
            </w:hyperlink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87BB8" w:rsidRPr="001A23EA" w:rsidRDefault="00987BB8" w:rsidP="00C8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Рекомендации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антинаркотического комитета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BB8" w:rsidRPr="001A23EA"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2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Всероссийской оперативно-профилактич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операции «Дети России-2023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» на территории города Воткинска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ГУ ММО МВД России «Воткинский»,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987BB8" w:rsidRPr="001A23EA" w:rsidRDefault="00987BB8" w:rsidP="00083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 спорта и молодежной политики, </w:t>
            </w:r>
            <w:r w:rsidRPr="001A23EA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Управление социальной поддержки населения Администрации города Воткинска</w:t>
            </w:r>
          </w:p>
        </w:tc>
        <w:tc>
          <w:tcPr>
            <w:tcW w:w="2390" w:type="dxa"/>
          </w:tcPr>
          <w:p w:rsidR="00987BB8" w:rsidRPr="001A23EA" w:rsidRDefault="00987BB8" w:rsidP="0094635D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МВД по УР, письмо № 28/7370 от 13.10.21</w:t>
            </w:r>
          </w:p>
        </w:tc>
      </w:tr>
      <w:tr w:rsidR="00987BB8" w:rsidRPr="001A23EA">
        <w:trPr>
          <w:trHeight w:val="904"/>
        </w:trPr>
        <w:tc>
          <w:tcPr>
            <w:tcW w:w="589" w:type="dxa"/>
          </w:tcPr>
          <w:p w:rsidR="00987BB8" w:rsidRPr="001A23EA" w:rsidRDefault="00987BB8" w:rsidP="001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2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и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основу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антинаркотической комиссии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«Город Воткинск»  на 2025</w:t>
            </w: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антинаркотической комиссии</w:t>
            </w:r>
          </w:p>
        </w:tc>
        <w:tc>
          <w:tcPr>
            <w:tcW w:w="2390" w:type="dxa"/>
          </w:tcPr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работе АНК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«Город Воткинск»</w:t>
            </w: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B8" w:rsidRPr="001A23EA" w:rsidRDefault="00987BB8" w:rsidP="0094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B8" w:rsidRPr="001A23EA" w:rsidRDefault="00987BB8" w:rsidP="001A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BB8" w:rsidRPr="001A23EA" w:rsidSect="0004351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A8F"/>
    <w:rsid w:val="00043516"/>
    <w:rsid w:val="000517AA"/>
    <w:rsid w:val="0008375F"/>
    <w:rsid w:val="000916C0"/>
    <w:rsid w:val="000A1C19"/>
    <w:rsid w:val="000B69FA"/>
    <w:rsid w:val="000B786D"/>
    <w:rsid w:val="000D4008"/>
    <w:rsid w:val="000F7A7B"/>
    <w:rsid w:val="0012074E"/>
    <w:rsid w:val="00133244"/>
    <w:rsid w:val="00136EE6"/>
    <w:rsid w:val="00172493"/>
    <w:rsid w:val="001A23EA"/>
    <w:rsid w:val="001B060D"/>
    <w:rsid w:val="001B2972"/>
    <w:rsid w:val="001B50A2"/>
    <w:rsid w:val="001D580A"/>
    <w:rsid w:val="001F70E3"/>
    <w:rsid w:val="001F7D17"/>
    <w:rsid w:val="00212523"/>
    <w:rsid w:val="00252788"/>
    <w:rsid w:val="00267C6A"/>
    <w:rsid w:val="00282FDE"/>
    <w:rsid w:val="002966B7"/>
    <w:rsid w:val="002A3756"/>
    <w:rsid w:val="002C2E30"/>
    <w:rsid w:val="002F1C16"/>
    <w:rsid w:val="0030799E"/>
    <w:rsid w:val="00316801"/>
    <w:rsid w:val="0033381B"/>
    <w:rsid w:val="003540B3"/>
    <w:rsid w:val="00361215"/>
    <w:rsid w:val="003620CD"/>
    <w:rsid w:val="00385CDE"/>
    <w:rsid w:val="00386B9D"/>
    <w:rsid w:val="003B1656"/>
    <w:rsid w:val="003B52BC"/>
    <w:rsid w:val="003C14A1"/>
    <w:rsid w:val="003C6335"/>
    <w:rsid w:val="003F6B8F"/>
    <w:rsid w:val="00433098"/>
    <w:rsid w:val="0047798B"/>
    <w:rsid w:val="004F48BB"/>
    <w:rsid w:val="00510113"/>
    <w:rsid w:val="00516168"/>
    <w:rsid w:val="0052098D"/>
    <w:rsid w:val="00583BF0"/>
    <w:rsid w:val="00585530"/>
    <w:rsid w:val="00585549"/>
    <w:rsid w:val="005B13DA"/>
    <w:rsid w:val="005B2C86"/>
    <w:rsid w:val="005B3AA9"/>
    <w:rsid w:val="005E007D"/>
    <w:rsid w:val="00602ED2"/>
    <w:rsid w:val="006266B7"/>
    <w:rsid w:val="006535DE"/>
    <w:rsid w:val="00663BE0"/>
    <w:rsid w:val="006B5F52"/>
    <w:rsid w:val="006D2B17"/>
    <w:rsid w:val="00717147"/>
    <w:rsid w:val="00722565"/>
    <w:rsid w:val="00770AD4"/>
    <w:rsid w:val="00771770"/>
    <w:rsid w:val="00782CB4"/>
    <w:rsid w:val="007B2BD7"/>
    <w:rsid w:val="007C115E"/>
    <w:rsid w:val="007E0BE6"/>
    <w:rsid w:val="007E5A8F"/>
    <w:rsid w:val="0084006F"/>
    <w:rsid w:val="0086312E"/>
    <w:rsid w:val="00874343"/>
    <w:rsid w:val="0089625C"/>
    <w:rsid w:val="008A38F4"/>
    <w:rsid w:val="008B05BC"/>
    <w:rsid w:val="008B21EE"/>
    <w:rsid w:val="008C620C"/>
    <w:rsid w:val="008E0480"/>
    <w:rsid w:val="008E7A5A"/>
    <w:rsid w:val="00943812"/>
    <w:rsid w:val="0094635D"/>
    <w:rsid w:val="00987BB8"/>
    <w:rsid w:val="009C2556"/>
    <w:rsid w:val="009D1BA1"/>
    <w:rsid w:val="009F410B"/>
    <w:rsid w:val="00A374D7"/>
    <w:rsid w:val="00A60124"/>
    <w:rsid w:val="00A716C8"/>
    <w:rsid w:val="00AE57A2"/>
    <w:rsid w:val="00B82DEB"/>
    <w:rsid w:val="00BA48C9"/>
    <w:rsid w:val="00BD605E"/>
    <w:rsid w:val="00BE4A49"/>
    <w:rsid w:val="00C14609"/>
    <w:rsid w:val="00C41713"/>
    <w:rsid w:val="00C711B9"/>
    <w:rsid w:val="00C82888"/>
    <w:rsid w:val="00D024FB"/>
    <w:rsid w:val="00D108BD"/>
    <w:rsid w:val="00D21A4A"/>
    <w:rsid w:val="00D34F26"/>
    <w:rsid w:val="00D425A9"/>
    <w:rsid w:val="00D55AF5"/>
    <w:rsid w:val="00D56443"/>
    <w:rsid w:val="00D71C87"/>
    <w:rsid w:val="00D76629"/>
    <w:rsid w:val="00DC0B9F"/>
    <w:rsid w:val="00DD3DBF"/>
    <w:rsid w:val="00DD50A0"/>
    <w:rsid w:val="00DF5DDA"/>
    <w:rsid w:val="00E00121"/>
    <w:rsid w:val="00E0177E"/>
    <w:rsid w:val="00E678E6"/>
    <w:rsid w:val="00E731B1"/>
    <w:rsid w:val="00E74784"/>
    <w:rsid w:val="00E862C7"/>
    <w:rsid w:val="00EC0282"/>
    <w:rsid w:val="00ED0EBA"/>
    <w:rsid w:val="00F174DA"/>
    <w:rsid w:val="00F5482B"/>
    <w:rsid w:val="00F66474"/>
    <w:rsid w:val="00F72842"/>
    <w:rsid w:val="00F776CC"/>
    <w:rsid w:val="00FB3226"/>
    <w:rsid w:val="00FC51D5"/>
    <w:rsid w:val="00FC7891"/>
    <w:rsid w:val="00FE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2A375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375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99"/>
    <w:qFormat/>
    <w:rsid w:val="007E5A8F"/>
    <w:rPr>
      <w:sz w:val="22"/>
      <w:szCs w:val="22"/>
    </w:rPr>
  </w:style>
  <w:style w:type="table" w:styleId="TableGrid">
    <w:name w:val="Table Grid"/>
    <w:basedOn w:val="TableNormal"/>
    <w:uiPriority w:val="99"/>
    <w:rsid w:val="007E5A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4006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266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tkinsk.ru/about/postadmin/27648/" TargetMode="External"/><Relationship Id="rId5" Type="http://schemas.openxmlformats.org/officeDocument/2006/relationships/hyperlink" Target="http://www.votkinsk.ru/about/postadmin/27648/" TargetMode="External"/><Relationship Id="rId4" Type="http://schemas.openxmlformats.org/officeDocument/2006/relationships/hyperlink" Target="http://www.votkinsk.ru/about/postadmin/276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697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kdn</dc:creator>
  <cp:keywords/>
  <dc:description/>
  <cp:lastModifiedBy>User</cp:lastModifiedBy>
  <cp:revision>9</cp:revision>
  <cp:lastPrinted>2023-12-21T04:01:00Z</cp:lastPrinted>
  <dcterms:created xsi:type="dcterms:W3CDTF">2022-12-08T09:24:00Z</dcterms:created>
  <dcterms:modified xsi:type="dcterms:W3CDTF">2024-05-21T08:39:00Z</dcterms:modified>
</cp:coreProperties>
</file>